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7971F0">
        <w:rPr>
          <w:rFonts w:ascii="Arial" w:hAnsi="Arial" w:cs="Arial"/>
          <w:sz w:val="22"/>
          <w:szCs w:val="22"/>
        </w:rPr>
        <w:t>2</w:t>
      </w:r>
      <w:r w:rsidR="000C5A07">
        <w:rPr>
          <w:rFonts w:ascii="Arial" w:hAnsi="Arial" w:cs="Arial"/>
          <w:sz w:val="22"/>
          <w:szCs w:val="22"/>
        </w:rPr>
        <w:t>2</w:t>
      </w:r>
      <w:r w:rsidR="00945626">
        <w:rPr>
          <w:rFonts w:ascii="Arial" w:hAnsi="Arial" w:cs="Arial"/>
          <w:sz w:val="22"/>
          <w:szCs w:val="22"/>
        </w:rPr>
        <w:t>/</w:t>
      </w:r>
      <w:r w:rsidRPr="007E4098">
        <w:rPr>
          <w:rFonts w:ascii="Arial" w:hAnsi="Arial" w:cs="Arial"/>
          <w:sz w:val="22"/>
          <w:szCs w:val="22"/>
        </w:rPr>
        <w:t>GD/SAMAE/201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F07B38">
        <w:rPr>
          <w:rFonts w:ascii="Arial" w:hAnsi="Arial" w:cs="Arial"/>
          <w:sz w:val="22"/>
          <w:szCs w:val="22"/>
        </w:rPr>
        <w:t>1</w:t>
      </w:r>
      <w:r w:rsidR="007421D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7E4098">
        <w:rPr>
          <w:rFonts w:ascii="Arial" w:hAnsi="Arial" w:cs="Arial"/>
          <w:sz w:val="22"/>
          <w:szCs w:val="22"/>
        </w:rPr>
        <w:t xml:space="preserve"> DE </w:t>
      </w:r>
      <w:r w:rsidR="00F07B38">
        <w:rPr>
          <w:rFonts w:ascii="Arial" w:hAnsi="Arial" w:cs="Arial"/>
          <w:sz w:val="22"/>
          <w:szCs w:val="22"/>
        </w:rPr>
        <w:t>MAIO</w:t>
      </w:r>
      <w:r w:rsidRPr="007E4098">
        <w:rPr>
          <w:rFonts w:ascii="Arial" w:hAnsi="Arial" w:cs="Arial"/>
          <w:sz w:val="22"/>
          <w:szCs w:val="22"/>
        </w:rPr>
        <w:t xml:space="preserve"> DE 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F07B38" w:rsidRDefault="00F07B38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CA0A5E" w:rsidRPr="00F07B38" w:rsidRDefault="000A31CF" w:rsidP="00945626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Pr="007E4098" w:rsidRDefault="00F07B38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945626">
        <w:rPr>
          <w:rFonts w:ascii="Arial" w:hAnsi="Arial" w:cs="Arial"/>
          <w:b/>
          <w:sz w:val="22"/>
          <w:szCs w:val="22"/>
        </w:rPr>
        <w:t>Art. 1</w:t>
      </w:r>
      <w:r w:rsidR="00CA0A5E" w:rsidRPr="007E4098">
        <w:rPr>
          <w:rFonts w:ascii="Arial" w:hAnsi="Arial" w:cs="Arial"/>
          <w:b/>
          <w:sz w:val="22"/>
          <w:szCs w:val="22"/>
        </w:rPr>
        <w:t>º NOMEAR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es</w:t>
      </w:r>
      <w:r w:rsidR="00CA0A5E" w:rsidRPr="007E4098">
        <w:rPr>
          <w:rFonts w:ascii="Arial" w:hAnsi="Arial" w:cs="Arial"/>
          <w:sz w:val="22"/>
          <w:szCs w:val="22"/>
        </w:rPr>
        <w:t xml:space="preserve"> abaixo indicad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CA0A5E" w:rsidRPr="007E4098">
        <w:rPr>
          <w:rFonts w:ascii="Arial" w:hAnsi="Arial" w:cs="Arial"/>
          <w:sz w:val="22"/>
          <w:szCs w:val="22"/>
        </w:rPr>
        <w:t>c.c</w:t>
      </w:r>
      <w:proofErr w:type="spellEnd"/>
      <w:r w:rsidR="00CA0A5E" w:rsidRPr="007E4098">
        <w:rPr>
          <w:rFonts w:ascii="Arial" w:hAnsi="Arial" w:cs="Arial"/>
          <w:sz w:val="22"/>
          <w:szCs w:val="22"/>
        </w:rPr>
        <w:t>. 67, ambos da Lei nº 8.666, de 21 de junho de 1993, atuar</w:t>
      </w:r>
      <w:r>
        <w:rPr>
          <w:rFonts w:ascii="Arial" w:hAnsi="Arial" w:cs="Arial"/>
          <w:sz w:val="22"/>
          <w:szCs w:val="22"/>
        </w:rPr>
        <w:t>em</w:t>
      </w:r>
      <w:r w:rsidR="00CA0A5E" w:rsidRPr="007E4098">
        <w:rPr>
          <w:rFonts w:ascii="Arial" w:hAnsi="Arial" w:cs="Arial"/>
          <w:sz w:val="22"/>
          <w:szCs w:val="22"/>
        </w:rPr>
        <w:t xml:space="preserve"> como fisca</w:t>
      </w:r>
      <w:r>
        <w:rPr>
          <w:rFonts w:ascii="Arial" w:hAnsi="Arial" w:cs="Arial"/>
          <w:sz w:val="22"/>
          <w:szCs w:val="22"/>
        </w:rPr>
        <w:t>is</w:t>
      </w:r>
      <w:r w:rsidR="00CA0A5E" w:rsidRPr="007E4098">
        <w:rPr>
          <w:rFonts w:ascii="Arial" w:hAnsi="Arial" w:cs="Arial"/>
          <w:sz w:val="22"/>
          <w:szCs w:val="22"/>
        </w:rPr>
        <w:t xml:space="preserve"> da obra</w:t>
      </w:r>
      <w:r>
        <w:rPr>
          <w:rFonts w:ascii="Arial" w:hAnsi="Arial" w:cs="Arial"/>
          <w:sz w:val="22"/>
          <w:szCs w:val="22"/>
        </w:rPr>
        <w:t xml:space="preserve"> e serviços de Engenharia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desta Autarquia</w:t>
      </w:r>
      <w:r w:rsidR="00CA0A5E" w:rsidRPr="007E4098">
        <w:rPr>
          <w:rFonts w:ascii="Arial" w:hAnsi="Arial" w:cs="Arial"/>
          <w:sz w:val="22"/>
          <w:szCs w:val="22"/>
        </w:rPr>
        <w:t>, conforme processo licitatório, de acordo com os seguintes dados:</w:t>
      </w: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6244DB" w:rsidRPr="003C4090" w:rsidRDefault="006244DB" w:rsidP="006244DB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6244DB" w:rsidRPr="00B6443D" w:rsidRDefault="000C5A07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="006244DB" w:rsidRPr="003C4090">
        <w:rPr>
          <w:rFonts w:ascii="Arial" w:hAnsi="Arial" w:cs="Arial"/>
          <w:b/>
          <w:sz w:val="22"/>
          <w:szCs w:val="22"/>
        </w:rPr>
        <w:t>:</w:t>
      </w:r>
      <w:r w:rsidR="006244DB" w:rsidRPr="003C4090">
        <w:rPr>
          <w:rFonts w:ascii="Arial" w:hAnsi="Arial" w:cs="Arial"/>
          <w:sz w:val="22"/>
          <w:szCs w:val="22"/>
        </w:rPr>
        <w:t xml:space="preserve"> </w:t>
      </w:r>
      <w:r w:rsidR="006244DB" w:rsidRPr="00B6443D">
        <w:rPr>
          <w:rFonts w:ascii="Arial" w:hAnsi="Arial" w:cs="Arial"/>
          <w:sz w:val="22"/>
          <w:szCs w:val="22"/>
        </w:rPr>
        <w:t>Nº 00</w:t>
      </w:r>
      <w:r>
        <w:rPr>
          <w:rFonts w:ascii="Arial" w:hAnsi="Arial" w:cs="Arial"/>
          <w:sz w:val="22"/>
          <w:szCs w:val="22"/>
        </w:rPr>
        <w:t>5</w:t>
      </w:r>
      <w:r w:rsidR="006244DB" w:rsidRPr="00B6443D">
        <w:rPr>
          <w:rFonts w:ascii="Arial" w:hAnsi="Arial" w:cs="Arial"/>
          <w:sz w:val="22"/>
          <w:szCs w:val="22"/>
        </w:rPr>
        <w:t>/SAMAE/</w:t>
      </w:r>
      <w:r>
        <w:rPr>
          <w:rFonts w:ascii="Arial" w:hAnsi="Arial" w:cs="Arial"/>
          <w:sz w:val="22"/>
          <w:szCs w:val="22"/>
        </w:rPr>
        <w:t>2013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CONTRATO: </w:t>
      </w:r>
      <w:r w:rsidR="000C5A07">
        <w:rPr>
          <w:rFonts w:ascii="Arial" w:hAnsi="Arial" w:cs="Arial"/>
          <w:sz w:val="22"/>
          <w:szCs w:val="22"/>
        </w:rPr>
        <w:t>Nº 009/SAMAE/2013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443D">
        <w:rPr>
          <w:rFonts w:ascii="Arial" w:hAnsi="Arial" w:cs="Arial"/>
          <w:b/>
          <w:sz w:val="22"/>
          <w:szCs w:val="22"/>
        </w:rPr>
        <w:t>TERMO ADITIVO</w:t>
      </w:r>
      <w:r w:rsidR="000C5A07">
        <w:rPr>
          <w:rFonts w:ascii="Arial" w:hAnsi="Arial" w:cs="Arial"/>
          <w:sz w:val="22"/>
          <w:szCs w:val="22"/>
        </w:rPr>
        <w:t>: Nº 003</w:t>
      </w:r>
      <w:r w:rsidRPr="003C409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3C4090">
        <w:rPr>
          <w:rFonts w:ascii="Arial" w:hAnsi="Arial" w:cs="Arial"/>
          <w:sz w:val="22"/>
          <w:szCs w:val="22"/>
        </w:rPr>
        <w:t>/SAMAE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CONTRATADA: </w:t>
      </w:r>
      <w:r w:rsidR="000C5A07">
        <w:rPr>
          <w:rFonts w:ascii="Arial" w:hAnsi="Arial" w:cs="Arial"/>
          <w:sz w:val="22"/>
          <w:szCs w:val="22"/>
        </w:rPr>
        <w:t>J</w:t>
      </w:r>
      <w:r w:rsidRPr="00B6443D">
        <w:rPr>
          <w:rFonts w:ascii="Arial" w:hAnsi="Arial" w:cs="Arial"/>
          <w:sz w:val="22"/>
          <w:szCs w:val="22"/>
        </w:rPr>
        <w:t>C</w:t>
      </w:r>
      <w:r w:rsidR="000C5A07">
        <w:rPr>
          <w:rFonts w:ascii="Arial" w:hAnsi="Arial" w:cs="Arial"/>
          <w:sz w:val="22"/>
          <w:szCs w:val="22"/>
        </w:rPr>
        <w:t>AMPOS ENGENHARIA LTDA</w:t>
      </w:r>
      <w:proofErr w:type="gramStart"/>
      <w:r w:rsidRPr="003C4090">
        <w:rPr>
          <w:rFonts w:ascii="Arial" w:hAnsi="Arial" w:cs="Arial"/>
          <w:color w:val="222222"/>
          <w:sz w:val="22"/>
          <w:szCs w:val="22"/>
        </w:rPr>
        <w:t xml:space="preserve"> </w:t>
      </w:r>
      <w:r w:rsidRPr="003C4090">
        <w:rPr>
          <w:rFonts w:ascii="Arial" w:hAnsi="Arial" w:cs="Arial"/>
          <w:b/>
          <w:sz w:val="22"/>
          <w:szCs w:val="22"/>
        </w:rPr>
        <w:t xml:space="preserve"> </w:t>
      </w:r>
    </w:p>
    <w:p w:rsidR="006244DB" w:rsidRPr="000C5A07" w:rsidRDefault="006244DB" w:rsidP="006244DB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proofErr w:type="gramEnd"/>
      <w:r w:rsidRPr="003C4090">
        <w:rPr>
          <w:rFonts w:ascii="Arial" w:hAnsi="Arial" w:cs="Arial"/>
          <w:sz w:val="22"/>
          <w:szCs w:val="22"/>
          <w:u w:val="none"/>
        </w:rPr>
        <w:t>OBJETO</w:t>
      </w:r>
      <w:r w:rsidRPr="003C4090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0C5A07" w:rsidRPr="000C5A0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FISCALIZAR E ACOMPANHAR A OBRA DO SISTEMA DE ESGOTAMENTO SANITÁRIO COM RECURSOS ORIUNDOS DO PLANO DE ACELERAÇÃO DO CRESCIMENTO – PAC </w:t>
      </w:r>
      <w:proofErr w:type="gramStart"/>
      <w:r w:rsidR="000C5A07" w:rsidRPr="000C5A07">
        <w:rPr>
          <w:rFonts w:ascii="Arial" w:hAnsi="Arial" w:cs="Arial"/>
          <w:b w:val="0"/>
          <w:color w:val="000000"/>
          <w:sz w:val="22"/>
          <w:szCs w:val="22"/>
          <w:u w:val="none"/>
        </w:rPr>
        <w:t>2</w:t>
      </w:r>
      <w:proofErr w:type="gramEnd"/>
      <w:r w:rsidR="000C5A07" w:rsidRPr="000C5A07">
        <w:rPr>
          <w:rFonts w:ascii="Arial" w:hAnsi="Arial" w:cs="Arial"/>
          <w:b w:val="0"/>
          <w:color w:val="000000"/>
          <w:sz w:val="22"/>
          <w:szCs w:val="22"/>
          <w:u w:val="none"/>
        </w:rPr>
        <w:t>, CONFORME TERMO DE REFERÊNCIA</w:t>
      </w:r>
      <w:r w:rsidR="000C5A07" w:rsidRPr="000C5A07">
        <w:rPr>
          <w:rFonts w:ascii="Arial" w:hAnsi="Arial" w:cs="Arial"/>
          <w:b w:val="0"/>
          <w:sz w:val="28"/>
          <w:szCs w:val="22"/>
          <w:u w:val="none"/>
        </w:rPr>
        <w:t xml:space="preserve"> </w:t>
      </w:r>
    </w:p>
    <w:p w:rsidR="006244DB" w:rsidRDefault="006244DB" w:rsidP="006244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DATA DA VIGÊNCIA: </w:t>
      </w:r>
      <w:r w:rsidR="000C5A07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>/0</w:t>
      </w:r>
      <w:r w:rsidR="000C5A07">
        <w:rPr>
          <w:rFonts w:ascii="Arial" w:hAnsi="Arial" w:cs="Arial"/>
          <w:b/>
          <w:sz w:val="22"/>
          <w:szCs w:val="22"/>
        </w:rPr>
        <w:t>4</w:t>
      </w:r>
      <w:r w:rsidRPr="003C4090">
        <w:rPr>
          <w:rFonts w:ascii="Arial" w:hAnsi="Arial" w:cs="Arial"/>
          <w:b/>
          <w:sz w:val="22"/>
          <w:szCs w:val="22"/>
        </w:rPr>
        <w:t>/201</w:t>
      </w:r>
      <w:r w:rsidR="000C5A07">
        <w:rPr>
          <w:rFonts w:ascii="Arial" w:hAnsi="Arial" w:cs="Arial"/>
          <w:b/>
          <w:sz w:val="22"/>
          <w:szCs w:val="22"/>
        </w:rPr>
        <w:t>3</w:t>
      </w:r>
      <w:r w:rsidRPr="003C4090">
        <w:rPr>
          <w:rFonts w:ascii="Arial" w:hAnsi="Arial" w:cs="Arial"/>
          <w:b/>
          <w:sz w:val="22"/>
          <w:szCs w:val="22"/>
        </w:rPr>
        <w:t xml:space="preserve"> a 01/02/201</w:t>
      </w:r>
      <w:r>
        <w:rPr>
          <w:rFonts w:ascii="Arial" w:hAnsi="Arial" w:cs="Arial"/>
          <w:b/>
          <w:sz w:val="22"/>
          <w:szCs w:val="22"/>
        </w:rPr>
        <w:t>6</w:t>
      </w:r>
    </w:p>
    <w:p w:rsidR="006244DB" w:rsidRPr="003C4090" w:rsidRDefault="000C5A07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DA ASSINATURA: 25/04/2013</w:t>
      </w:r>
      <w:r w:rsidR="006244DB" w:rsidRPr="003C4090">
        <w:rPr>
          <w:rFonts w:ascii="Arial" w:hAnsi="Arial" w:cs="Arial"/>
          <w:b/>
          <w:sz w:val="22"/>
          <w:szCs w:val="22"/>
        </w:rPr>
        <w:t xml:space="preserve"> </w:t>
      </w:r>
    </w:p>
    <w:p w:rsidR="000A31CF" w:rsidRPr="00C677CB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eastAsia="MS Mincho" w:hAnsi="Arial" w:cs="Arial"/>
          <w:b/>
          <w:sz w:val="22"/>
          <w:szCs w:val="22"/>
        </w:rPr>
        <w:t>FISCAL TITULAR D</w:t>
      </w:r>
      <w:r>
        <w:rPr>
          <w:rFonts w:ascii="Arial" w:eastAsia="MS Mincho" w:hAnsi="Arial" w:cs="Arial"/>
          <w:b/>
          <w:sz w:val="22"/>
          <w:szCs w:val="22"/>
        </w:rPr>
        <w:t>A PRESTAÇÃO DE SERVIÇO</w:t>
      </w:r>
      <w:r w:rsidR="00605647">
        <w:rPr>
          <w:rFonts w:ascii="Arial" w:eastAsia="MS Mincho" w:hAnsi="Arial" w:cs="Arial"/>
          <w:b/>
          <w:sz w:val="22"/>
          <w:szCs w:val="22"/>
        </w:rPr>
        <w:t xml:space="preserve"> DE ENGENHARIA: </w:t>
      </w:r>
      <w:r w:rsidR="00605647" w:rsidRPr="00C677CB">
        <w:rPr>
          <w:rFonts w:ascii="Arial" w:eastAsia="MS Mincho" w:hAnsi="Arial" w:cs="Arial"/>
          <w:sz w:val="22"/>
          <w:szCs w:val="22"/>
        </w:rPr>
        <w:t>FLAVIANE DE MORAIS CAMPOS</w:t>
      </w:r>
    </w:p>
    <w:p w:rsidR="000A31CF" w:rsidRPr="006E53A5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F23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6E53A5">
        <w:rPr>
          <w:rFonts w:ascii="Arial" w:hAnsi="Arial" w:cs="Arial"/>
          <w:color w:val="000000"/>
          <w:sz w:val="22"/>
          <w:szCs w:val="22"/>
        </w:rPr>
        <w:t>026.609.471-63</w:t>
      </w:r>
    </w:p>
    <w:p w:rsidR="000A31CF" w:rsidRPr="00866A6B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866A6B">
        <w:rPr>
          <w:rFonts w:ascii="Arial" w:hAnsi="Arial" w:cs="Arial"/>
          <w:color w:val="000000"/>
          <w:sz w:val="22"/>
          <w:szCs w:val="22"/>
        </w:rPr>
        <w:t>M</w:t>
      </w:r>
      <w:r w:rsidR="006E53A5">
        <w:rPr>
          <w:rFonts w:ascii="Arial" w:hAnsi="Arial" w:cs="Arial"/>
          <w:color w:val="000000"/>
          <w:sz w:val="22"/>
          <w:szCs w:val="22"/>
        </w:rPr>
        <w:t>T028107</w:t>
      </w:r>
    </w:p>
    <w:p w:rsidR="00F07B38" w:rsidRPr="000A31CF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07B38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AA9">
        <w:rPr>
          <w:rFonts w:ascii="Arial" w:hAnsi="Arial" w:cs="Arial"/>
          <w:b/>
          <w:color w:val="000000"/>
          <w:sz w:val="22"/>
          <w:szCs w:val="22"/>
        </w:rPr>
        <w:t>FISCAL SUPLENTE DA PRESTAÇÃO DE SERVIÇO DE ENGENHARIA: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 EDU </w:t>
      </w:r>
      <w:r>
        <w:rPr>
          <w:rFonts w:ascii="Arial" w:hAnsi="Arial" w:cs="Arial"/>
          <w:color w:val="000000"/>
          <w:sz w:val="22"/>
          <w:szCs w:val="22"/>
        </w:rPr>
        <w:t xml:space="preserve">RODOLFO 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GONÇALVES </w:t>
      </w:r>
      <w:r>
        <w:rPr>
          <w:rFonts w:ascii="Arial" w:hAnsi="Arial" w:cs="Arial"/>
          <w:color w:val="000000"/>
          <w:sz w:val="22"/>
          <w:szCs w:val="22"/>
        </w:rPr>
        <w:t>(GERENTE TÉCNICO)</w:t>
      </w:r>
    </w:p>
    <w:p w:rsidR="00F07B38" w:rsidRPr="007421DF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421DF">
        <w:rPr>
          <w:rFonts w:ascii="Arial" w:hAnsi="Arial" w:cs="Arial"/>
          <w:b/>
          <w:color w:val="000000"/>
          <w:sz w:val="22"/>
          <w:szCs w:val="22"/>
          <w:lang w:val="en-US"/>
        </w:rPr>
        <w:t>CPF:</w:t>
      </w:r>
      <w:r w:rsidRPr="007421DF">
        <w:rPr>
          <w:rFonts w:ascii="Arial" w:hAnsi="Arial" w:cs="Arial"/>
          <w:color w:val="000000"/>
          <w:sz w:val="22"/>
          <w:szCs w:val="22"/>
          <w:lang w:val="en-US"/>
        </w:rPr>
        <w:t xml:space="preserve"> 109.122.071-91</w:t>
      </w:r>
    </w:p>
    <w:p w:rsidR="00F07B38" w:rsidRPr="007421DF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421DF">
        <w:rPr>
          <w:rFonts w:ascii="Arial" w:hAnsi="Arial" w:cs="Arial"/>
          <w:b/>
          <w:color w:val="000000"/>
          <w:sz w:val="22"/>
          <w:szCs w:val="22"/>
          <w:lang w:val="en-US"/>
        </w:rPr>
        <w:t>REGISTRO CREA</w:t>
      </w:r>
      <w:r w:rsidRPr="007421DF">
        <w:rPr>
          <w:rFonts w:ascii="Arial" w:hAnsi="Arial" w:cs="Arial"/>
          <w:color w:val="000000"/>
          <w:sz w:val="22"/>
          <w:szCs w:val="22"/>
          <w:lang w:val="en-US"/>
        </w:rPr>
        <w:t xml:space="preserve"> –</w:t>
      </w:r>
      <w:r w:rsidR="008B2AA9" w:rsidRPr="007421DF">
        <w:rPr>
          <w:rFonts w:ascii="Arial" w:hAnsi="Arial" w:cs="Arial"/>
          <w:color w:val="000000"/>
          <w:sz w:val="22"/>
          <w:szCs w:val="22"/>
          <w:lang w:val="en-US"/>
        </w:rPr>
        <w:t xml:space="preserve"> 120588901-9</w:t>
      </w:r>
      <w:r w:rsidRPr="007421D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07B38" w:rsidRPr="007421DF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0A5E" w:rsidRPr="007421DF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7421DF">
        <w:rPr>
          <w:rFonts w:ascii="Arial" w:hAnsi="Arial" w:cs="Arial"/>
          <w:b/>
          <w:sz w:val="22"/>
          <w:szCs w:val="22"/>
          <w:lang w:val="en-US"/>
        </w:rPr>
        <w:t xml:space="preserve">      Art. </w:t>
      </w:r>
      <w:proofErr w:type="gramStart"/>
      <w:r w:rsidR="008B2AA9" w:rsidRPr="007421DF">
        <w:rPr>
          <w:rFonts w:ascii="Arial" w:hAnsi="Arial" w:cs="Arial"/>
          <w:b/>
          <w:sz w:val="22"/>
          <w:szCs w:val="22"/>
          <w:lang w:val="en-US"/>
        </w:rPr>
        <w:t>3</w:t>
      </w:r>
      <w:r w:rsidRPr="007421DF">
        <w:rPr>
          <w:rFonts w:ascii="Arial" w:hAnsi="Arial" w:cs="Arial"/>
          <w:b/>
          <w:sz w:val="22"/>
          <w:szCs w:val="22"/>
          <w:lang w:val="en-US"/>
        </w:rPr>
        <w:t>º</w:t>
      </w:r>
      <w:r w:rsidRPr="007421D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421DF">
        <w:rPr>
          <w:rFonts w:ascii="Arial" w:hAnsi="Arial" w:cs="Arial"/>
          <w:sz w:val="22"/>
          <w:szCs w:val="22"/>
          <w:lang w:val="en-US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CA0A5E" w:rsidRPr="007E4098" w:rsidRDefault="00CA0A5E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E4098">
        <w:rPr>
          <w:rFonts w:ascii="Arial" w:eastAsia="Batang" w:hAnsi="Arial" w:cs="Arial"/>
          <w:sz w:val="22"/>
          <w:szCs w:val="22"/>
        </w:rPr>
        <w:t xml:space="preserve">                                              SAMAE – Serviço Autônomo Municipal de Água e Esgoto de Tangará da Serra, Estado de Mato Grosso, </w:t>
      </w:r>
      <w:proofErr w:type="gramStart"/>
      <w:r w:rsidRPr="007E4098">
        <w:rPr>
          <w:rFonts w:ascii="Arial" w:eastAsia="Batang" w:hAnsi="Arial" w:cs="Arial"/>
          <w:sz w:val="22"/>
          <w:szCs w:val="22"/>
        </w:rPr>
        <w:t xml:space="preserve">aos </w:t>
      </w:r>
      <w:r w:rsidR="009A3488">
        <w:rPr>
          <w:rFonts w:ascii="Arial" w:eastAsia="Batang" w:hAnsi="Arial" w:cs="Arial"/>
          <w:sz w:val="22"/>
          <w:szCs w:val="22"/>
        </w:rPr>
        <w:t>quatorze</w:t>
      </w:r>
      <w:proofErr w:type="gramEnd"/>
      <w:r w:rsidR="001C1D57">
        <w:rPr>
          <w:rFonts w:ascii="Arial" w:eastAsia="Batang" w:hAnsi="Arial" w:cs="Arial"/>
          <w:sz w:val="22"/>
          <w:szCs w:val="22"/>
        </w:rPr>
        <w:t xml:space="preserve"> dias </w:t>
      </w:r>
      <w:r w:rsidRPr="007E4098">
        <w:rPr>
          <w:rFonts w:ascii="Arial" w:eastAsia="Batang" w:hAnsi="Arial" w:cs="Arial"/>
          <w:sz w:val="22"/>
          <w:szCs w:val="22"/>
        </w:rPr>
        <w:t xml:space="preserve">do mês de </w:t>
      </w:r>
      <w:r w:rsidR="009A3488">
        <w:rPr>
          <w:rFonts w:ascii="Arial" w:eastAsia="Batang" w:hAnsi="Arial" w:cs="Arial"/>
          <w:sz w:val="22"/>
          <w:szCs w:val="22"/>
        </w:rPr>
        <w:t>maio</w:t>
      </w:r>
      <w:r w:rsidRPr="007E4098">
        <w:rPr>
          <w:rFonts w:ascii="Arial" w:eastAsia="Batang" w:hAnsi="Arial" w:cs="Arial"/>
          <w:sz w:val="22"/>
          <w:szCs w:val="22"/>
        </w:rPr>
        <w:t xml:space="preserve"> do ano de dois mil e </w:t>
      </w:r>
      <w:r w:rsidR="009A3488">
        <w:rPr>
          <w:rFonts w:ascii="Arial" w:eastAsia="Batang" w:hAnsi="Arial" w:cs="Arial"/>
          <w:sz w:val="22"/>
          <w:szCs w:val="22"/>
        </w:rPr>
        <w:t>quinze</w:t>
      </w:r>
      <w:r w:rsidRPr="007E4098">
        <w:rPr>
          <w:rFonts w:ascii="Arial" w:eastAsia="Batang" w:hAnsi="Arial" w:cs="Arial"/>
          <w:sz w:val="22"/>
          <w:szCs w:val="22"/>
        </w:rPr>
        <w:t>, 3</w:t>
      </w:r>
      <w:r w:rsidR="009A3488">
        <w:rPr>
          <w:rFonts w:ascii="Arial" w:eastAsia="Batang" w:hAnsi="Arial" w:cs="Arial"/>
          <w:sz w:val="22"/>
          <w:szCs w:val="22"/>
        </w:rPr>
        <w:t>9</w:t>
      </w:r>
      <w:r w:rsidRPr="007E4098">
        <w:rPr>
          <w:rFonts w:ascii="Arial" w:eastAsia="Batang" w:hAnsi="Arial" w:cs="Arial"/>
          <w:sz w:val="22"/>
          <w:szCs w:val="22"/>
        </w:rPr>
        <w:t>º aniversário de Emancipação Político-Administrativa.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p w:rsidR="00CA0A5E" w:rsidRPr="007E4098" w:rsidRDefault="00CA0A5E" w:rsidP="00CA0A5E">
      <w:pPr>
        <w:rPr>
          <w:rFonts w:ascii="Arial" w:hAnsi="Arial" w:cs="Arial"/>
          <w:sz w:val="22"/>
          <w:szCs w:val="22"/>
        </w:rPr>
      </w:pPr>
    </w:p>
    <w:p w:rsidR="00336BF5" w:rsidRPr="007E4098" w:rsidRDefault="00336BF5">
      <w:pPr>
        <w:rPr>
          <w:rFonts w:ascii="Arial" w:hAnsi="Arial" w:cs="Arial"/>
          <w:sz w:val="22"/>
          <w:szCs w:val="22"/>
        </w:rPr>
      </w:pPr>
    </w:p>
    <w:sectPr w:rsidR="00336BF5" w:rsidRPr="007E4098" w:rsidSect="00F07B38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26" w:rsidRDefault="00945626">
      <w:r>
        <w:separator/>
      </w:r>
    </w:p>
  </w:endnote>
  <w:endnote w:type="continuationSeparator" w:id="0">
    <w:p w:rsidR="00945626" w:rsidRDefault="009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26" w:rsidRDefault="00945626">
      <w:r>
        <w:separator/>
      </w:r>
    </w:p>
  </w:footnote>
  <w:footnote w:type="continuationSeparator" w:id="0">
    <w:p w:rsidR="00945626" w:rsidRDefault="0094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45626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45626" w:rsidRDefault="00945626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45626" w:rsidRDefault="00945626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45626" w:rsidRDefault="00945626" w:rsidP="00F07B38"/>
        <w:p w:rsidR="00945626" w:rsidRPr="00ED241B" w:rsidRDefault="00945626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5626" w:rsidRPr="004120C5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45626" w:rsidRPr="004120C5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45626" w:rsidRPr="004120C5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45626" w:rsidRPr="004120C5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45626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45626" w:rsidRPr="00ED241B" w:rsidRDefault="00945626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945626" w:rsidRPr="004120C5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945626" w:rsidRPr="004120C5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945626" w:rsidRPr="004120C5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945626" w:rsidRPr="004120C5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945626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45626" w:rsidRPr="00ED241B" w:rsidRDefault="00945626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45626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45626" w:rsidRDefault="00945626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945626" w:rsidRDefault="00945626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45626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5626" w:rsidRDefault="00945626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45626" w:rsidRDefault="00945626" w:rsidP="00F07B3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45626" w:rsidRPr="00D803A2" w:rsidRDefault="00945626" w:rsidP="00F07B3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45626" w:rsidRDefault="00945626" w:rsidP="00F07B3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45626" w:rsidRPr="00D803A2" w:rsidRDefault="00945626" w:rsidP="00F07B3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45626" w:rsidRDefault="00945626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45626" w:rsidRDefault="00945626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5626" w:rsidRDefault="00945626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45626" w:rsidRDefault="00945626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45626" w:rsidRDefault="00945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0C5A07"/>
    <w:rsid w:val="001C1D57"/>
    <w:rsid w:val="00336BF5"/>
    <w:rsid w:val="00605647"/>
    <w:rsid w:val="006244DB"/>
    <w:rsid w:val="006E53A5"/>
    <w:rsid w:val="007421DF"/>
    <w:rsid w:val="007971F0"/>
    <w:rsid w:val="007D7E5B"/>
    <w:rsid w:val="007E4098"/>
    <w:rsid w:val="008B2AA9"/>
    <w:rsid w:val="00945626"/>
    <w:rsid w:val="009A3488"/>
    <w:rsid w:val="009B70B2"/>
    <w:rsid w:val="00C32AFF"/>
    <w:rsid w:val="00C677CB"/>
    <w:rsid w:val="00CA0A5E"/>
    <w:rsid w:val="00D3754C"/>
    <w:rsid w:val="00DF705B"/>
    <w:rsid w:val="00F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3</cp:revision>
  <dcterms:created xsi:type="dcterms:W3CDTF">2015-05-14T14:12:00Z</dcterms:created>
  <dcterms:modified xsi:type="dcterms:W3CDTF">2016-03-09T19:42:00Z</dcterms:modified>
</cp:coreProperties>
</file>